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67F9" w14:textId="77777777"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14:paraId="3DFB7F58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4511C2C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66B2AF94" w14:textId="77777777" w:rsidR="00601AB2" w:rsidRPr="00815A8A" w:rsidRDefault="00601AB2" w:rsidP="00601AB2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815A8A">
        <w:rPr>
          <w:rFonts w:cstheme="minorHAnsi"/>
          <w:b/>
          <w:sz w:val="36"/>
          <w:szCs w:val="36"/>
          <w:lang w:val="en-US"/>
        </w:rPr>
        <w:t>15</w:t>
      </w:r>
      <w:r w:rsidR="00222A86" w:rsidRPr="00815A8A">
        <w:rPr>
          <w:rFonts w:cstheme="minorHAnsi"/>
          <w:b/>
          <w:sz w:val="36"/>
          <w:szCs w:val="36"/>
          <w:lang w:val="en-US"/>
        </w:rPr>
        <w:t>W-4</w:t>
      </w:r>
      <w:r w:rsidR="009D6E67" w:rsidRPr="00815A8A">
        <w:rPr>
          <w:rFonts w:cstheme="minorHAnsi"/>
          <w:b/>
          <w:sz w:val="36"/>
          <w:szCs w:val="36"/>
          <w:lang w:val="en-US"/>
        </w:rPr>
        <w:t>0</w:t>
      </w:r>
      <w:r w:rsidR="00436445" w:rsidRPr="00815A8A">
        <w:rPr>
          <w:rFonts w:cstheme="minorHAnsi"/>
          <w:b/>
          <w:sz w:val="36"/>
          <w:szCs w:val="36"/>
          <w:lang w:val="en-US"/>
        </w:rPr>
        <w:t xml:space="preserve"> SL</w:t>
      </w:r>
      <w:r w:rsidR="003223BA" w:rsidRPr="00815A8A">
        <w:rPr>
          <w:rFonts w:cstheme="minorHAnsi"/>
          <w:b/>
          <w:sz w:val="36"/>
          <w:szCs w:val="36"/>
          <w:lang w:val="en-US"/>
        </w:rPr>
        <w:t>/CF</w:t>
      </w:r>
      <w:r w:rsidR="009D6E67" w:rsidRPr="00815A8A">
        <w:rPr>
          <w:rFonts w:cstheme="minorHAnsi"/>
          <w:b/>
          <w:sz w:val="36"/>
          <w:szCs w:val="36"/>
          <w:lang w:val="en-US"/>
        </w:rPr>
        <w:t xml:space="preserve"> </w:t>
      </w:r>
    </w:p>
    <w:p w14:paraId="7006BAAC" w14:textId="77777777" w:rsidR="00601AB2" w:rsidRPr="00E12642" w:rsidRDefault="00601AB2" w:rsidP="00601AB2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</w:p>
    <w:p w14:paraId="4D3446A1" w14:textId="77777777" w:rsidR="00601AB2" w:rsidRPr="00601AB2" w:rsidRDefault="00601AB2" w:rsidP="00601AB2">
      <w:pPr>
        <w:rPr>
          <w:sz w:val="22"/>
          <w:szCs w:val="22"/>
          <w:lang w:val="en-US"/>
        </w:rPr>
      </w:pPr>
      <w:proofErr w:type="spellStart"/>
      <w:r w:rsidRPr="00601AB2">
        <w:rPr>
          <w:sz w:val="22"/>
          <w:szCs w:val="22"/>
          <w:lang w:val="en-US"/>
        </w:rPr>
        <w:t>Kaliteli</w:t>
      </w:r>
      <w:proofErr w:type="spellEnd"/>
      <w:r w:rsidRPr="00601AB2">
        <w:rPr>
          <w:sz w:val="22"/>
          <w:szCs w:val="22"/>
          <w:lang w:val="en-US"/>
        </w:rPr>
        <w:t xml:space="preserve"> </w:t>
      </w:r>
      <w:proofErr w:type="spellStart"/>
      <w:r w:rsidRPr="00601AB2">
        <w:rPr>
          <w:sz w:val="22"/>
          <w:szCs w:val="22"/>
          <w:lang w:val="en-US"/>
        </w:rPr>
        <w:t>baz</w:t>
      </w:r>
      <w:proofErr w:type="spellEnd"/>
      <w:r w:rsidRPr="00601AB2">
        <w:rPr>
          <w:sz w:val="22"/>
          <w:szCs w:val="22"/>
          <w:lang w:val="en-US"/>
        </w:rPr>
        <w:t xml:space="preserve"> </w:t>
      </w:r>
      <w:proofErr w:type="spellStart"/>
      <w:r w:rsidRPr="00601AB2">
        <w:rPr>
          <w:sz w:val="22"/>
          <w:szCs w:val="22"/>
          <w:lang w:val="en-US"/>
        </w:rPr>
        <w:t>yağlar</w:t>
      </w:r>
      <w:proofErr w:type="spellEnd"/>
      <w:r w:rsidRPr="00601AB2">
        <w:rPr>
          <w:sz w:val="22"/>
          <w:szCs w:val="22"/>
          <w:lang w:val="en-US"/>
        </w:rPr>
        <w:t xml:space="preserve"> </w:t>
      </w:r>
      <w:proofErr w:type="spellStart"/>
      <w:r w:rsidRPr="00601AB2">
        <w:rPr>
          <w:sz w:val="22"/>
          <w:szCs w:val="22"/>
          <w:lang w:val="en-US"/>
        </w:rPr>
        <w:t>ile</w:t>
      </w:r>
      <w:proofErr w:type="spellEnd"/>
      <w:r w:rsidRPr="00601AB2">
        <w:rPr>
          <w:sz w:val="22"/>
          <w:szCs w:val="22"/>
          <w:lang w:val="en-US"/>
        </w:rPr>
        <w:t xml:space="preserve"> </w:t>
      </w:r>
      <w:proofErr w:type="spellStart"/>
      <w:r w:rsidRPr="00601AB2">
        <w:rPr>
          <w:sz w:val="22"/>
          <w:szCs w:val="22"/>
          <w:lang w:val="en-US"/>
        </w:rPr>
        <w:t>yüksek</w:t>
      </w:r>
      <w:proofErr w:type="spellEnd"/>
      <w:r w:rsidRPr="00601AB2">
        <w:rPr>
          <w:sz w:val="22"/>
          <w:szCs w:val="22"/>
          <w:lang w:val="en-US"/>
        </w:rPr>
        <w:t xml:space="preserve"> </w:t>
      </w:r>
      <w:proofErr w:type="spellStart"/>
      <w:r w:rsidRPr="00601AB2">
        <w:rPr>
          <w:sz w:val="22"/>
          <w:szCs w:val="22"/>
          <w:lang w:val="en-US"/>
        </w:rPr>
        <w:t>performans</w:t>
      </w:r>
      <w:proofErr w:type="spellEnd"/>
      <w:r w:rsidRPr="00601AB2">
        <w:rPr>
          <w:sz w:val="22"/>
          <w:szCs w:val="22"/>
          <w:lang w:val="en-US"/>
        </w:rPr>
        <w:t xml:space="preserve"> </w:t>
      </w:r>
      <w:proofErr w:type="spellStart"/>
      <w:r w:rsidRPr="00601AB2">
        <w:rPr>
          <w:sz w:val="22"/>
          <w:szCs w:val="22"/>
          <w:lang w:val="en-US"/>
        </w:rPr>
        <w:t>katıkların</w:t>
      </w:r>
      <w:proofErr w:type="spellEnd"/>
      <w:r w:rsidRPr="00601AB2">
        <w:rPr>
          <w:sz w:val="22"/>
          <w:szCs w:val="22"/>
          <w:lang w:val="en-US"/>
        </w:rPr>
        <w:t xml:space="preserve"> </w:t>
      </w:r>
      <w:proofErr w:type="spellStart"/>
      <w:r w:rsidRPr="00601AB2">
        <w:rPr>
          <w:sz w:val="22"/>
          <w:szCs w:val="22"/>
          <w:lang w:val="en-US"/>
        </w:rPr>
        <w:t>harmanlanması</w:t>
      </w:r>
      <w:proofErr w:type="spellEnd"/>
      <w:r w:rsidRPr="00601AB2">
        <w:rPr>
          <w:sz w:val="22"/>
          <w:szCs w:val="22"/>
          <w:lang w:val="en-US"/>
        </w:rPr>
        <w:t xml:space="preserve"> </w:t>
      </w:r>
      <w:proofErr w:type="spellStart"/>
      <w:r w:rsidRPr="00601AB2">
        <w:rPr>
          <w:sz w:val="22"/>
          <w:szCs w:val="22"/>
          <w:lang w:val="en-US"/>
        </w:rPr>
        <w:t>ile</w:t>
      </w:r>
      <w:proofErr w:type="spellEnd"/>
      <w:r w:rsidRPr="00601AB2">
        <w:rPr>
          <w:sz w:val="22"/>
          <w:szCs w:val="22"/>
          <w:lang w:val="en-US"/>
        </w:rPr>
        <w:t xml:space="preserve"> </w:t>
      </w:r>
      <w:proofErr w:type="spellStart"/>
      <w:r w:rsidRPr="00601AB2">
        <w:rPr>
          <w:sz w:val="22"/>
          <w:szCs w:val="22"/>
          <w:lang w:val="en-US"/>
        </w:rPr>
        <w:t>üretilen</w:t>
      </w:r>
      <w:proofErr w:type="spellEnd"/>
      <w:r w:rsidRPr="00601AB2">
        <w:rPr>
          <w:sz w:val="22"/>
          <w:szCs w:val="22"/>
          <w:lang w:val="en-US"/>
        </w:rPr>
        <w:t xml:space="preserve"> </w:t>
      </w:r>
      <w:proofErr w:type="spellStart"/>
      <w:r w:rsidRPr="00601AB2">
        <w:rPr>
          <w:sz w:val="22"/>
          <w:szCs w:val="22"/>
          <w:lang w:val="en-US"/>
        </w:rPr>
        <w:t>benzinli</w:t>
      </w:r>
      <w:proofErr w:type="spellEnd"/>
      <w:r w:rsidRPr="00601AB2">
        <w:rPr>
          <w:sz w:val="22"/>
          <w:szCs w:val="22"/>
          <w:lang w:val="en-US"/>
        </w:rPr>
        <w:t xml:space="preserve"> motor </w:t>
      </w:r>
      <w:proofErr w:type="spellStart"/>
      <w:r w:rsidRPr="00601AB2">
        <w:rPr>
          <w:sz w:val="22"/>
          <w:szCs w:val="22"/>
          <w:lang w:val="en-US"/>
        </w:rPr>
        <w:t>yağıdır</w:t>
      </w:r>
      <w:proofErr w:type="spellEnd"/>
      <w:r w:rsidRPr="00601AB2">
        <w:rPr>
          <w:sz w:val="22"/>
          <w:szCs w:val="22"/>
          <w:lang w:val="en-US"/>
        </w:rPr>
        <w:t>.</w:t>
      </w:r>
    </w:p>
    <w:p w14:paraId="698668ED" w14:textId="77777777" w:rsidR="00222A86" w:rsidRPr="000E16C1" w:rsidRDefault="00222A86" w:rsidP="000E16C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en-US" w:eastAsia="tr-TR"/>
        </w:rPr>
      </w:pPr>
    </w:p>
    <w:p w14:paraId="64742F27" w14:textId="77777777" w:rsidR="000E16C1" w:rsidRPr="000E16C1" w:rsidRDefault="000E16C1" w:rsidP="000E16C1">
      <w:pPr>
        <w:spacing w:line="360" w:lineRule="auto"/>
        <w:jc w:val="both"/>
        <w:rPr>
          <w:rFonts w:cstheme="minorHAnsi"/>
          <w:b/>
          <w:bCs/>
          <w:sz w:val="22"/>
          <w:szCs w:val="22"/>
        </w:rPr>
      </w:pPr>
      <w:r w:rsidRPr="000E16C1">
        <w:rPr>
          <w:rFonts w:cstheme="minorHAnsi"/>
          <w:b/>
          <w:bCs/>
          <w:sz w:val="22"/>
          <w:szCs w:val="22"/>
        </w:rPr>
        <w:t>Ö</w:t>
      </w:r>
      <w:r>
        <w:rPr>
          <w:rFonts w:cstheme="minorHAnsi"/>
          <w:b/>
          <w:bCs/>
          <w:sz w:val="22"/>
          <w:szCs w:val="22"/>
        </w:rPr>
        <w:t>z</w:t>
      </w:r>
      <w:r w:rsidRPr="000E16C1">
        <w:rPr>
          <w:rFonts w:cstheme="minorHAnsi"/>
          <w:b/>
          <w:bCs/>
          <w:sz w:val="22"/>
          <w:szCs w:val="22"/>
        </w:rPr>
        <w:t xml:space="preserve">ellikleri </w:t>
      </w:r>
    </w:p>
    <w:p w14:paraId="5841C9F3" w14:textId="77777777" w:rsidR="000E16C1" w:rsidRP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Etkili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deterjan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dağıtıcı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katkı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maddeleri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tortu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oluşumunu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önler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motoru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temiz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tutar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>.</w:t>
      </w:r>
    </w:p>
    <w:p w14:paraId="6EED66DC" w14:textId="77777777" w:rsidR="000E16C1" w:rsidRP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E16C1">
        <w:rPr>
          <w:rFonts w:ascii="Calibri" w:hAnsi="Calibri" w:cs="Calibri"/>
          <w:sz w:val="22"/>
          <w:szCs w:val="22"/>
          <w:lang w:val="en-US"/>
        </w:rPr>
        <w:t xml:space="preserve">Mükemmel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viskozite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kontrol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özelliği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ile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yakıt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ekonomisi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sağlar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>.</w:t>
      </w:r>
    </w:p>
    <w:p w14:paraId="2490023B" w14:textId="77777777" w:rsidR="000E16C1" w:rsidRP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İçerdiği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akıllı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moleküller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ile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motorların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yüzeyine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yapışarak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aşınmaya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karşı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ekstra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koruma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tabakası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oluşturur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>.</w:t>
      </w:r>
    </w:p>
    <w:p w14:paraId="43B25219" w14:textId="77777777" w:rsid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Viskozitesi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ile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soğuk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havalarda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çalışmayı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kolaylaştırır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>.</w:t>
      </w:r>
    </w:p>
    <w:p w14:paraId="2B04598E" w14:textId="77777777" w:rsidR="00815A8A" w:rsidRDefault="00815A8A" w:rsidP="00815A8A">
      <w:pPr>
        <w:rPr>
          <w:rFonts w:ascii="Calibri" w:hAnsi="Calibri" w:cs="Calibri"/>
          <w:b/>
          <w:lang w:val="en-US"/>
        </w:rPr>
      </w:pPr>
      <w:proofErr w:type="spellStart"/>
      <w:r>
        <w:rPr>
          <w:rFonts w:ascii="Calibri" w:hAnsi="Calibri" w:cs="Calibri"/>
          <w:b/>
          <w:lang w:val="en-US"/>
        </w:rPr>
        <w:t>Sertifikalar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ve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Standartlar</w:t>
      </w:r>
      <w:proofErr w:type="spellEnd"/>
      <w:r>
        <w:rPr>
          <w:rFonts w:ascii="Calibri" w:hAnsi="Calibri" w:cs="Calibri"/>
          <w:b/>
          <w:lang w:val="en-US"/>
        </w:rPr>
        <w:t>:</w:t>
      </w:r>
    </w:p>
    <w:p w14:paraId="60EC7992" w14:textId="77777777" w:rsidR="00815A8A" w:rsidRDefault="00815A8A" w:rsidP="00815A8A">
      <w:pPr>
        <w:rPr>
          <w:rFonts w:cstheme="minorHAnsi"/>
          <w:b/>
          <w:bCs/>
          <w:sz w:val="22"/>
          <w:szCs w:val="22"/>
        </w:rPr>
      </w:pPr>
    </w:p>
    <w:p w14:paraId="6B00BFD6" w14:textId="77777777" w:rsidR="00601AB2" w:rsidRDefault="00601AB2" w:rsidP="00601AB2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601AB2">
        <w:rPr>
          <w:rFonts w:ascii="Calibri" w:hAnsi="Calibri" w:cs="Calibri"/>
          <w:sz w:val="22"/>
          <w:szCs w:val="22"/>
          <w:lang w:val="en-US"/>
        </w:rPr>
        <w:t xml:space="preserve">API SL/CF, </w:t>
      </w:r>
    </w:p>
    <w:p w14:paraId="16CC60DE" w14:textId="77777777" w:rsidR="00601AB2" w:rsidRDefault="00601AB2" w:rsidP="00601AB2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601AB2">
        <w:rPr>
          <w:rFonts w:ascii="Calibri" w:hAnsi="Calibri" w:cs="Calibri"/>
          <w:sz w:val="22"/>
          <w:szCs w:val="22"/>
          <w:lang w:val="en-US"/>
        </w:rPr>
        <w:t xml:space="preserve">VW 501.01 / 505.00, </w:t>
      </w:r>
    </w:p>
    <w:p w14:paraId="39ACDC52" w14:textId="77777777" w:rsidR="00601AB2" w:rsidRDefault="00601AB2" w:rsidP="00601AB2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601AB2">
        <w:rPr>
          <w:rFonts w:ascii="Calibri" w:hAnsi="Calibri" w:cs="Calibri"/>
          <w:sz w:val="22"/>
          <w:szCs w:val="22"/>
          <w:lang w:val="en-US"/>
        </w:rPr>
        <w:t xml:space="preserve">ACEA A3/B3-04, </w:t>
      </w:r>
    </w:p>
    <w:p w14:paraId="378D0E0E" w14:textId="77777777" w:rsidR="00436445" w:rsidRPr="00601AB2" w:rsidRDefault="00601AB2" w:rsidP="00601AB2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601AB2">
        <w:rPr>
          <w:rFonts w:ascii="Calibri" w:hAnsi="Calibri" w:cs="Calibri"/>
          <w:sz w:val="22"/>
          <w:szCs w:val="22"/>
          <w:lang w:val="en-US"/>
        </w:rPr>
        <w:t>MB Approval 229.1</w:t>
      </w:r>
    </w:p>
    <w:p w14:paraId="396107E0" w14:textId="77777777" w:rsidR="00436445" w:rsidRDefault="00436445" w:rsidP="00436445">
      <w:pPr>
        <w:shd w:val="clear" w:color="auto" w:fill="FFFFFF"/>
        <w:spacing w:after="150"/>
        <w:rPr>
          <w:b/>
          <w:i/>
          <w:sz w:val="22"/>
          <w:szCs w:val="22"/>
        </w:rPr>
      </w:pPr>
    </w:p>
    <w:p w14:paraId="5A77FF94" w14:textId="77777777" w:rsidR="00C80C2E" w:rsidRPr="000E16C1" w:rsidRDefault="000E16C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0E16C1">
        <w:rPr>
          <w:b/>
          <w:sz w:val="22"/>
          <w:szCs w:val="22"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14:paraId="073D9BBA" w14:textId="77777777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4894BD7D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0D362D65" w14:textId="77777777"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14:paraId="72782C04" w14:textId="77777777"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Tipik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Özellikler</w:t>
            </w:r>
            <w:proofErr w:type="spellEnd"/>
          </w:p>
        </w:tc>
      </w:tr>
      <w:tr w:rsidR="00FC757C" w:rsidRPr="005724CC" w14:paraId="32B639BE" w14:textId="77777777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14:paraId="618BF53A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1E1D65">
              <w:rPr>
                <w:rFonts w:ascii="Arial" w:eastAsia="Calibri" w:hAnsi="Arial" w:cs="Arial"/>
                <w:b/>
                <w:lang w:val="en-US"/>
              </w:rPr>
              <w:t>Görünüş</w:t>
            </w:r>
            <w:proofErr w:type="spellEnd"/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514B96EC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  <w:proofErr w:type="spellEnd"/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5BE9C84E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Temiz-Berrak</w:t>
            </w:r>
          </w:p>
        </w:tc>
      </w:tr>
      <w:tr w:rsidR="00FC757C" w:rsidRPr="005724CC" w14:paraId="06D858C9" w14:textId="77777777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14:paraId="13D20CF6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Pr="001E1D65">
              <w:rPr>
                <w:rFonts w:ascii="Arial" w:eastAsia="Calibri" w:hAnsi="Arial" w:cs="Arial"/>
                <w:b/>
                <w:lang w:val="en-US"/>
              </w:rPr>
              <w:t>(100°C), [</w:t>
            </w:r>
            <w:proofErr w:type="spellStart"/>
            <w:r w:rsidRPr="001E1D65">
              <w:rPr>
                <w:rFonts w:ascii="Arial" w:eastAsia="Calibri" w:hAnsi="Arial" w:cs="Arial"/>
                <w:b/>
                <w:lang w:val="en-US"/>
              </w:rPr>
              <w:t>cSt</w:t>
            </w:r>
            <w:proofErr w:type="spellEnd"/>
            <w:r w:rsidRPr="001E1D65">
              <w:rPr>
                <w:rFonts w:ascii="Arial" w:eastAsia="Calibri" w:hAnsi="Arial" w:cs="Arial"/>
                <w:b/>
                <w:lang w:val="en-US"/>
              </w:rPr>
              <w:t>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47F229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6F2202F5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12,5-16,3</w:t>
            </w:r>
          </w:p>
        </w:tc>
      </w:tr>
      <w:tr w:rsidR="00FC757C" w:rsidRPr="005724CC" w14:paraId="182F1BE1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34D2BA29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133C9801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16A0216D" w14:textId="77777777" w:rsidR="00FC757C" w:rsidRPr="005724CC" w:rsidRDefault="00601AB2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110</w:t>
            </w:r>
          </w:p>
        </w:tc>
      </w:tr>
      <w:tr w:rsidR="00FC757C" w:rsidRPr="005724CC" w14:paraId="66DEB996" w14:textId="77777777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14:paraId="624D52F0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73B6F9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313F5CFA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220</w:t>
            </w:r>
          </w:p>
        </w:tc>
      </w:tr>
      <w:tr w:rsidR="00FC757C" w:rsidRPr="005724CC" w14:paraId="6BF1D59D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0982965F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71CF7D0C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3FFD1A96" w14:textId="77777777" w:rsidR="00FC757C" w:rsidRPr="005724CC" w:rsidRDefault="00601AB2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-24</w:t>
            </w:r>
          </w:p>
        </w:tc>
      </w:tr>
      <w:tr w:rsidR="00C80C2E" w:rsidRPr="005724CC" w14:paraId="195BE027" w14:textId="77777777" w:rsidTr="00436445">
        <w:trPr>
          <w:trHeight w:val="162"/>
        </w:trPr>
        <w:tc>
          <w:tcPr>
            <w:tcW w:w="4242" w:type="dxa"/>
            <w:shd w:val="clear" w:color="auto" w:fill="auto"/>
            <w:vAlign w:val="center"/>
          </w:tcPr>
          <w:p w14:paraId="379CE22B" w14:textId="77777777" w:rsidR="00C80C2E" w:rsidRPr="005724CC" w:rsidRDefault="00C80C2E" w:rsidP="0043644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9D6876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69BD2C5D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14:paraId="74B2EF03" w14:textId="77777777"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6AF0" w14:textId="77777777" w:rsidR="00BA3386" w:rsidRDefault="00BA3386" w:rsidP="00562EAD">
      <w:r>
        <w:separator/>
      </w:r>
    </w:p>
  </w:endnote>
  <w:endnote w:type="continuationSeparator" w:id="0">
    <w:p w14:paraId="5B5270FB" w14:textId="77777777" w:rsidR="00BA3386" w:rsidRDefault="00BA3386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CE48" w14:textId="77777777" w:rsidR="00601AB2" w:rsidRDefault="00601A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68EF" w14:textId="7A8F6CEA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8B64" w14:textId="77777777" w:rsidR="00601AB2" w:rsidRDefault="00601A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5095" w14:textId="77777777" w:rsidR="00BA3386" w:rsidRDefault="00BA3386" w:rsidP="00562EAD">
      <w:r>
        <w:separator/>
      </w:r>
    </w:p>
  </w:footnote>
  <w:footnote w:type="continuationSeparator" w:id="0">
    <w:p w14:paraId="03791320" w14:textId="77777777" w:rsidR="00BA3386" w:rsidRDefault="00BA3386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DECE" w14:textId="77777777" w:rsidR="00601AB2" w:rsidRDefault="00601A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545E" w14:textId="349606CB" w:rsidR="00562EAD" w:rsidRPr="00725DD1" w:rsidRDefault="00253137" w:rsidP="00725DD1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</w:t>
    </w:r>
    <w:r>
      <w:rPr>
        <w:rFonts w:ascii="Arial" w:hAnsi="Arial" w:cs="Arial"/>
        <w:b/>
        <w:noProof/>
      </w:rPr>
      <w:drawing>
        <wp:inline distT="0" distB="0" distL="0" distR="0" wp14:anchorId="2A339F53" wp14:editId="7FA4660B">
          <wp:extent cx="1538634" cy="640080"/>
          <wp:effectExtent l="0" t="0" r="4445" b="7620"/>
          <wp:docPr id="194053672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53672" name="Resim 1" descr="grafik, logo, grafik tasarım, 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263" cy="642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5DD1">
      <w:rPr>
        <w:rFonts w:ascii="Arial" w:hAnsi="Arial" w:cs="Arial"/>
        <w:b/>
      </w:rPr>
      <w:t xml:space="preserve">                    </w:t>
    </w:r>
    <w:r>
      <w:rPr>
        <w:rFonts w:ascii="Arial" w:hAnsi="Arial" w:cs="Arial"/>
        <w:b/>
      </w:rPr>
      <w:br/>
      <w:t xml:space="preserve">                                         </w:t>
    </w:r>
    <w:r w:rsidR="00725DD1">
      <w:rPr>
        <w:rFonts w:ascii="Arial" w:hAnsi="Arial" w:cs="Arial"/>
        <w:b/>
      </w:rPr>
      <w:t xml:space="preserve"> </w:t>
    </w:r>
    <w:r w:rsidR="00601AB2" w:rsidRPr="00601AB2">
      <w:rPr>
        <w:rFonts w:cstheme="minorHAnsi"/>
        <w:b/>
        <w:sz w:val="40"/>
        <w:szCs w:val="40"/>
      </w:rPr>
      <w:t>ÜRÜN BİLGİ FORMU</w:t>
    </w:r>
  </w:p>
  <w:p w14:paraId="1858902A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5F71" w14:textId="77777777" w:rsidR="00601AB2" w:rsidRDefault="00601A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9010201">
    <w:abstractNumId w:val="3"/>
  </w:num>
  <w:num w:numId="2" w16cid:durableId="28922168">
    <w:abstractNumId w:val="4"/>
  </w:num>
  <w:num w:numId="3" w16cid:durableId="1378353208">
    <w:abstractNumId w:val="5"/>
  </w:num>
  <w:num w:numId="4" w16cid:durableId="1851334476">
    <w:abstractNumId w:val="1"/>
  </w:num>
  <w:num w:numId="5" w16cid:durableId="1356689598">
    <w:abstractNumId w:val="2"/>
  </w:num>
  <w:num w:numId="6" w16cid:durableId="195856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E062C"/>
    <w:rsid w:val="000E16C1"/>
    <w:rsid w:val="00222A86"/>
    <w:rsid w:val="0024391F"/>
    <w:rsid w:val="00253137"/>
    <w:rsid w:val="003223BA"/>
    <w:rsid w:val="00364CC6"/>
    <w:rsid w:val="003D473A"/>
    <w:rsid w:val="00411092"/>
    <w:rsid w:val="00436445"/>
    <w:rsid w:val="004809B4"/>
    <w:rsid w:val="004A2EE8"/>
    <w:rsid w:val="00562EAD"/>
    <w:rsid w:val="005E3B99"/>
    <w:rsid w:val="00601AB2"/>
    <w:rsid w:val="00643CD9"/>
    <w:rsid w:val="006802F7"/>
    <w:rsid w:val="006F2C27"/>
    <w:rsid w:val="00725DD1"/>
    <w:rsid w:val="00764F44"/>
    <w:rsid w:val="00776D4A"/>
    <w:rsid w:val="00815A8A"/>
    <w:rsid w:val="008813F9"/>
    <w:rsid w:val="0090247D"/>
    <w:rsid w:val="00941A60"/>
    <w:rsid w:val="0095774C"/>
    <w:rsid w:val="0097656A"/>
    <w:rsid w:val="009D6E67"/>
    <w:rsid w:val="00A61F2B"/>
    <w:rsid w:val="00AC15F3"/>
    <w:rsid w:val="00B47B96"/>
    <w:rsid w:val="00BA3386"/>
    <w:rsid w:val="00BE6A2B"/>
    <w:rsid w:val="00C27BC8"/>
    <w:rsid w:val="00C80C2E"/>
    <w:rsid w:val="00CB67CE"/>
    <w:rsid w:val="00DC1FC4"/>
    <w:rsid w:val="00DF47AC"/>
    <w:rsid w:val="00DF637E"/>
    <w:rsid w:val="00EE11AA"/>
    <w:rsid w:val="00F101CB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A0A81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2</cp:revision>
  <dcterms:created xsi:type="dcterms:W3CDTF">2024-01-15T21:44:00Z</dcterms:created>
  <dcterms:modified xsi:type="dcterms:W3CDTF">2024-01-15T21:44:00Z</dcterms:modified>
</cp:coreProperties>
</file>